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3512"/>
        <w:gridCol w:w="2197"/>
        <w:gridCol w:w="3946"/>
      </w:tblGrid>
      <w:tr w:rsidR="006300F4" w:rsidRPr="006300F4" w:rsidTr="007101E5">
        <w:tc>
          <w:tcPr>
            <w:tcW w:w="0" w:type="auto"/>
            <w:shd w:val="clear" w:color="auto" w:fill="F8F8E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b/>
                <w:bCs/>
                <w:color w:val="333333"/>
                <w:sz w:val="19"/>
                <w:szCs w:val="19"/>
                <w:lang w:eastAsia="ru-RU"/>
              </w:rPr>
              <w:t>Должность</w:t>
            </w:r>
          </w:p>
        </w:tc>
        <w:tc>
          <w:tcPr>
            <w:tcW w:w="0" w:type="auto"/>
            <w:shd w:val="clear" w:color="auto" w:fill="F8F8E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b/>
                <w:bCs/>
                <w:color w:val="333333"/>
                <w:sz w:val="19"/>
                <w:szCs w:val="19"/>
                <w:lang w:eastAsia="ru-RU"/>
              </w:rPr>
              <w:t>ФИО</w:t>
            </w:r>
          </w:p>
        </w:tc>
        <w:tc>
          <w:tcPr>
            <w:tcW w:w="0" w:type="auto"/>
            <w:shd w:val="clear" w:color="auto" w:fill="F8F8E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b/>
                <w:bCs/>
                <w:color w:val="333333"/>
                <w:sz w:val="19"/>
                <w:szCs w:val="19"/>
                <w:lang w:eastAsia="ru-RU"/>
              </w:rPr>
              <w:t>Дни и время приема</w:t>
            </w:r>
          </w:p>
        </w:tc>
      </w:tr>
      <w:tr w:rsidR="006300F4" w:rsidRPr="006300F4" w:rsidTr="007101E5"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Председатель Собрания депутатов Бессергеневского сельского поселения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Рубцов Юрий Николаевич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Прием ведется в здании Администрации по адресу: ст. Бессергеневская, ул. Советская, 38</w:t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  <w:t>Дни приема граждан: третья суббота каждого месяца</w:t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  <w:t>Часы приема: с 10:00 до 12:00</w:t>
            </w:r>
          </w:p>
        </w:tc>
      </w:tr>
      <w:tr w:rsidR="006300F4" w:rsidRPr="006300F4" w:rsidTr="007101E5"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Депутат Собрания депутатов Бессергеневского сельского поселения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proofErr w:type="spellStart"/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Бузняков</w:t>
            </w:r>
            <w:proofErr w:type="spellEnd"/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Николай Александрович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Прием ведется в здании Администрации по адресу: ст. Бессергеневская, ул. Советская, 38</w:t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  <w:t>Дни приема граждан: вторая суббота октября 2020г. и вторая суббота августа 2020 г.</w:t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  <w:t>Часы приема: с 10:00 до 12:00</w:t>
            </w:r>
          </w:p>
        </w:tc>
      </w:tr>
      <w:tr w:rsidR="006300F4" w:rsidRPr="006300F4" w:rsidTr="007101E5"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Депутат Собрания депутатов Бессергеневского сельского поселения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Световой Вячеслав Валерьевич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Прием ведется в здании Администрации по адресу: ст. Бессергеневская, ул. </w:t>
            </w:r>
            <w:proofErr w:type="gramStart"/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Советская</w:t>
            </w:r>
            <w:proofErr w:type="gramEnd"/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, 38</w:t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  <w:t>Дни приема граждан: Вторая суббота января 2020г. и вторая суббота ноября 2020г.</w:t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  <w:t>Часы приема: с 10:00 до 12:00</w:t>
            </w:r>
          </w:p>
        </w:tc>
      </w:tr>
      <w:tr w:rsidR="006300F4" w:rsidRPr="006300F4" w:rsidTr="007101E5"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Депутат Собрания депутатов Бессергеневского сельского поселения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Бочаров Владимир Васильевич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7101E5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Прием ведется в здании Администрации по адресу: ст. Бессергеневская, ул. </w:t>
            </w:r>
            <w:proofErr w:type="gramStart"/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Советская</w:t>
            </w:r>
            <w:proofErr w:type="gramEnd"/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, 38</w:t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  <w:t xml:space="preserve">Дни приема граждан: Каждая вторая суббота месяца </w:t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  <w:t>Часы приема: с 10:00 до 12:00</w:t>
            </w:r>
          </w:p>
        </w:tc>
      </w:tr>
      <w:tr w:rsidR="006300F4" w:rsidRPr="006300F4" w:rsidTr="007101E5"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Депутат Собрания депутатов Бессергеневского сельского поселения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Янченков Андрей Николаевич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Прием ведется в здании Администрации по адресу: ст. Бессергеневская, ул. </w:t>
            </w:r>
            <w:proofErr w:type="gramStart"/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Советская</w:t>
            </w:r>
            <w:proofErr w:type="gramEnd"/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, 38</w:t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  <w:t>Дни приема граждан: Вторая суббота февраля 2020г</w:t>
            </w:r>
            <w:proofErr w:type="gramStart"/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.и</w:t>
            </w:r>
            <w:proofErr w:type="gramEnd"/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вторая суббота декабря 2020г.</w:t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  <w:t>Часы приема: с 10:00 до 12:00</w:t>
            </w:r>
          </w:p>
        </w:tc>
      </w:tr>
      <w:tr w:rsidR="006300F4" w:rsidRPr="006300F4" w:rsidTr="007101E5"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Депутат Собрания депутатов Бессергеневского сельского поселения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Кислякова Елена Михайловна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Прием ведется в здании Администрации по адресу: ст. Бессергеневская, ул. </w:t>
            </w:r>
            <w:proofErr w:type="gramStart"/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Советская</w:t>
            </w:r>
            <w:proofErr w:type="gramEnd"/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, 38</w:t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  <w:t xml:space="preserve">Дни приема граждан: Вторая суббота </w:t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lastRenderedPageBreak/>
              <w:t>апреля 2020г.</w:t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  <w:t>Часы приема: с 10:00 до 12:00</w:t>
            </w:r>
          </w:p>
        </w:tc>
      </w:tr>
      <w:tr w:rsidR="006300F4" w:rsidRPr="006300F4" w:rsidTr="007101E5"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lastRenderedPageBreak/>
              <w:t>Депутат Собрания депутатов Бессергеневского сельского поселения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Гудков Александр Александрович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Прием ведется в здании Администрации по адресу: ст. Бессергеневская, ул. </w:t>
            </w:r>
            <w:proofErr w:type="gramStart"/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Советская</w:t>
            </w:r>
            <w:proofErr w:type="gramEnd"/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, 38</w:t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  <w:t>Дни приема граждан: Вторая суббота марта 2020г.</w:t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  <w:t>Часы приема: с 10:00 до 12:00</w:t>
            </w:r>
          </w:p>
        </w:tc>
      </w:tr>
      <w:tr w:rsidR="006300F4" w:rsidRPr="006300F4" w:rsidTr="007101E5"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Депутат Собрания депутатов Бессергеневского сельского поселения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Чеботарев Александр Алексеевич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Прием ведется в здании Администрации по адресу: ст. Бессергеневская, ул. </w:t>
            </w:r>
            <w:proofErr w:type="gramStart"/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Советская</w:t>
            </w:r>
            <w:proofErr w:type="gramEnd"/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, 38</w:t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  <w:t>Дни приема граждан: Вторая суббота июня 2020г.</w:t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  <w:t>Часы приема: с 10:00 до 12:00</w:t>
            </w:r>
          </w:p>
        </w:tc>
      </w:tr>
      <w:tr w:rsidR="006300F4" w:rsidRPr="006300F4" w:rsidTr="007101E5"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Депутат Собрания депутатов Бессергеневского сельского поселения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proofErr w:type="spellStart"/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Терсков</w:t>
            </w:r>
            <w:proofErr w:type="spellEnd"/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Андрей Александрович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Прием ведется в здании Администрации по адресу: ст. Бессергеневская, ул. </w:t>
            </w:r>
            <w:proofErr w:type="gramStart"/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Советская</w:t>
            </w:r>
            <w:proofErr w:type="gramEnd"/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, 38</w:t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  <w:t>Дни приема граждан: Вторая суббота мая 2020г.</w:t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  <w:t>Часы приема: с 10:00 до 12:00</w:t>
            </w:r>
          </w:p>
        </w:tc>
      </w:tr>
      <w:tr w:rsidR="006300F4" w:rsidRPr="006300F4" w:rsidTr="007101E5"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Депутат Собрания депутатов Бессергеневского сельского поселения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Семенов Сергей Георгиевич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00F4" w:rsidRPr="006300F4" w:rsidRDefault="006300F4" w:rsidP="006300F4">
            <w:pPr>
              <w:spacing w:after="0" w:line="255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Прием ведется в здании Администрации по адресу: ст. Бессергеневская, ул. </w:t>
            </w:r>
            <w:proofErr w:type="gramStart"/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Советская</w:t>
            </w:r>
            <w:proofErr w:type="gramEnd"/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, 38</w:t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  <w:t>Дни приема граждан: Вторая суббота июля 2020г.</w:t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</w:r>
            <w:r w:rsidRPr="006300F4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br/>
              <w:t>Часы приема: с 10:00 до 12:00</w:t>
            </w:r>
          </w:p>
        </w:tc>
      </w:tr>
    </w:tbl>
    <w:p w:rsidR="00191BFC" w:rsidRDefault="00191BFC"/>
    <w:sectPr w:rsidR="00191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0F4"/>
    <w:rsid w:val="00191BFC"/>
    <w:rsid w:val="006300F4"/>
    <w:rsid w:val="0071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35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2020-12-14T13:30:00Z</dcterms:created>
  <dcterms:modified xsi:type="dcterms:W3CDTF">2020-12-14T13:31:00Z</dcterms:modified>
</cp:coreProperties>
</file>